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(КАРАР)</w:t>
      </w: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схо</w:t>
      </w:r>
      <w:r w:rsidR="00E76344">
        <w:rPr>
          <w:rFonts w:ascii="Times New Roman" w:hAnsi="Times New Roman"/>
          <w:b/>
          <w:sz w:val="28"/>
          <w:szCs w:val="28"/>
        </w:rPr>
        <w:t>да гражда</w:t>
      </w:r>
      <w:r w:rsidR="00B55E93">
        <w:rPr>
          <w:rFonts w:ascii="Times New Roman" w:hAnsi="Times New Roman"/>
          <w:b/>
          <w:sz w:val="28"/>
          <w:szCs w:val="28"/>
        </w:rPr>
        <w:t>н в  населенном пункте Оша, входящего в состав Шереметьевског</w:t>
      </w:r>
      <w:r>
        <w:rPr>
          <w:rFonts w:ascii="Times New Roman" w:hAnsi="Times New Roman"/>
          <w:b/>
          <w:sz w:val="28"/>
          <w:szCs w:val="28"/>
        </w:rPr>
        <w:t>о сельского поселенияНижнекамского муниципального района Республики Татарстан</w:t>
      </w:r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B55E93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860D39">
        <w:rPr>
          <w:rFonts w:ascii="Times New Roman" w:hAnsi="Times New Roman"/>
          <w:sz w:val="28"/>
          <w:szCs w:val="28"/>
        </w:rPr>
        <w:t xml:space="preserve"> ноября   2018 г.                                                                             </w:t>
      </w:r>
      <w:r w:rsidR="003C56A8">
        <w:rPr>
          <w:rFonts w:ascii="Times New Roman" w:hAnsi="Times New Roman"/>
          <w:sz w:val="28"/>
          <w:szCs w:val="28"/>
        </w:rPr>
        <w:t xml:space="preserve">                             № 2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3C56A8" w:rsidRDefault="003C56A8" w:rsidP="003C56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56A8" w:rsidRDefault="003C56A8" w:rsidP="003C56A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25.1, 56 Федерального закона № 131-ФЗ от 06.10.2003 г.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 протокол схода граждан с результатами схода граждан, состоявшегося 1</w:t>
      </w:r>
      <w:r w:rsidR="008442B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ноября 2018 года по вопросу «Согласны ли вы на введение самоо</w:t>
      </w:r>
      <w:r w:rsidR="007F145E">
        <w:rPr>
          <w:rFonts w:ascii="Times New Roman" w:hAnsi="Times New Roman"/>
          <w:sz w:val="28"/>
          <w:szCs w:val="28"/>
        </w:rPr>
        <w:t>бложения в 2019 году</w:t>
      </w:r>
      <w:proofErr w:type="gramEnd"/>
      <w:r w:rsidR="007F145E">
        <w:rPr>
          <w:rFonts w:ascii="Times New Roman" w:hAnsi="Times New Roman"/>
          <w:sz w:val="28"/>
          <w:szCs w:val="28"/>
        </w:rPr>
        <w:t xml:space="preserve"> в сумме 1600</w:t>
      </w:r>
      <w:r>
        <w:rPr>
          <w:rFonts w:ascii="Times New Roman" w:hAnsi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жительства на территории   населенного пункта Оша Шереметьевского сельского поселения Нижнекамского муниципального района, </w:t>
      </w:r>
      <w:r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Производят уплату в размере 50% от указанной суммы инвалиды 2 группы,  пенсионеры старше 80 лет, многодетные семьи.</w:t>
      </w:r>
      <w:r>
        <w:rPr>
          <w:rFonts w:ascii="Times New Roman" w:hAnsi="Times New Roman"/>
          <w:sz w:val="28"/>
          <w:szCs w:val="28"/>
          <w:lang w:eastAsia="ru-RU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3C56A8" w:rsidRDefault="003C56A8" w:rsidP="003C56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477DE7">
        <w:rPr>
          <w:rFonts w:ascii="Times New Roman" w:hAnsi="Times New Roman" w:cs="Times New Roman"/>
          <w:sz w:val="28"/>
          <w:szCs w:val="28"/>
        </w:rPr>
        <w:t>приобретение памятника погибшим воинам ВОВ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6A8" w:rsidRDefault="003C56A8" w:rsidP="003C5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ДА                     НЕТ».</w:t>
      </w:r>
    </w:p>
    <w:p w:rsidR="003C56A8" w:rsidRDefault="003C56A8" w:rsidP="003C5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6A8" w:rsidRPr="003C56A8" w:rsidRDefault="003C56A8" w:rsidP="003C56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6A8">
        <w:rPr>
          <w:rFonts w:ascii="Times New Roman" w:hAnsi="Times New Roman" w:cs="Times New Roman"/>
          <w:sz w:val="28"/>
          <w:szCs w:val="28"/>
        </w:rPr>
        <w:t>Согласно протоколу</w:t>
      </w:r>
      <w:r w:rsidRPr="003C56A8">
        <w:rPr>
          <w:rFonts w:ascii="Times New Roman" w:hAnsi="Times New Roman"/>
          <w:sz w:val="28"/>
          <w:szCs w:val="28"/>
        </w:rPr>
        <w:t xml:space="preserve"> о результатах схода граждан:  </w:t>
      </w:r>
    </w:p>
    <w:p w:rsidR="003C56A8" w:rsidRPr="003C56A8" w:rsidRDefault="003C56A8" w:rsidP="003C56A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C56A8">
        <w:rPr>
          <w:rFonts w:ascii="Times New Roman" w:hAnsi="Times New Roman"/>
          <w:sz w:val="28"/>
          <w:szCs w:val="28"/>
        </w:rPr>
        <w:t>В список участников схода, обладающих избирательным правом, включено 27 участников схода граждан, число участников схода граждан, принявших участие в голосовании  14 человек.</w:t>
      </w:r>
    </w:p>
    <w:p w:rsidR="003C56A8" w:rsidRPr="003C56A8" w:rsidRDefault="003C56A8" w:rsidP="003C56A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C56A8">
        <w:rPr>
          <w:rFonts w:ascii="Times New Roman" w:hAnsi="Times New Roman"/>
          <w:sz w:val="28"/>
          <w:szCs w:val="28"/>
        </w:rPr>
        <w:t>По результатам голосования голоса, участников схода граждан, распределились следующим образом:</w:t>
      </w:r>
    </w:p>
    <w:p w:rsidR="003C56A8" w:rsidRPr="003C56A8" w:rsidRDefault="003C56A8" w:rsidP="003C56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56A8">
        <w:rPr>
          <w:rFonts w:ascii="Times New Roman" w:hAnsi="Times New Roman"/>
          <w:sz w:val="28"/>
          <w:szCs w:val="28"/>
        </w:rPr>
        <w:t xml:space="preserve">за позицию «Да» проголосовало 13 участников схода граждан; </w:t>
      </w:r>
      <w:r w:rsidR="008442B9" w:rsidRPr="00A532E1">
        <w:rPr>
          <w:rFonts w:ascii="Times New Roman" w:hAnsi="Times New Roman"/>
          <w:sz w:val="28"/>
          <w:szCs w:val="28"/>
        </w:rPr>
        <w:t>за позицию «Нет» проголосовал 1 участник схода</w:t>
      </w:r>
      <w:r w:rsidR="008442B9">
        <w:rPr>
          <w:rFonts w:ascii="Times New Roman" w:hAnsi="Times New Roman"/>
          <w:sz w:val="28"/>
          <w:szCs w:val="28"/>
        </w:rPr>
        <w:t>.</w:t>
      </w:r>
    </w:p>
    <w:p w:rsidR="003C56A8" w:rsidRPr="003C56A8" w:rsidRDefault="003C56A8" w:rsidP="003C56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56A8" w:rsidRPr="003C56A8" w:rsidRDefault="003C56A8" w:rsidP="003C56A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C56A8"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Pr="003C56A8">
        <w:rPr>
          <w:rFonts w:ascii="Times New Roman" w:hAnsi="Times New Roman"/>
          <w:sz w:val="28"/>
          <w:szCs w:val="28"/>
        </w:rPr>
        <w:t>изложенного</w:t>
      </w:r>
      <w:proofErr w:type="gramEnd"/>
      <w:r w:rsidRPr="003C56A8">
        <w:rPr>
          <w:rFonts w:ascii="Times New Roman" w:hAnsi="Times New Roman"/>
          <w:sz w:val="28"/>
          <w:szCs w:val="28"/>
        </w:rPr>
        <w:t>,  сход граждан решил:</w:t>
      </w:r>
    </w:p>
    <w:p w:rsidR="003C56A8" w:rsidRPr="003C56A8" w:rsidRDefault="003C56A8" w:rsidP="008442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C56A8">
        <w:rPr>
          <w:rFonts w:ascii="Times New Roman" w:hAnsi="Times New Roman"/>
          <w:sz w:val="28"/>
          <w:szCs w:val="28"/>
        </w:rPr>
        <w:t>1.Признать сход граждан в  населенном пункте Оша, входящего в состав  Шереметьевского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3C56A8" w:rsidRPr="003C56A8" w:rsidRDefault="003C56A8" w:rsidP="003C56A8">
      <w:pPr>
        <w:pStyle w:val="a4"/>
        <w:autoSpaceDE w:val="0"/>
        <w:autoSpaceDN w:val="0"/>
        <w:adjustRightInd w:val="0"/>
        <w:spacing w:after="0" w:line="240" w:lineRule="auto"/>
        <w:ind w:left="0" w:firstLine="78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6A8">
        <w:rPr>
          <w:rFonts w:ascii="Times New Roman" w:hAnsi="Times New Roman"/>
          <w:sz w:val="28"/>
          <w:szCs w:val="28"/>
        </w:rPr>
        <w:t>2.Признать решение по вопросу: «Согласны ли вы на введение самоо</w:t>
      </w:r>
      <w:r w:rsidR="007F145E">
        <w:rPr>
          <w:rFonts w:ascii="Times New Roman" w:hAnsi="Times New Roman"/>
          <w:sz w:val="28"/>
          <w:szCs w:val="28"/>
        </w:rPr>
        <w:t>бложения в 2019 году в сумме 1600</w:t>
      </w:r>
      <w:r w:rsidRPr="003C56A8">
        <w:rPr>
          <w:rFonts w:ascii="Times New Roman" w:hAnsi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жительства на территории   населенного пункта Оша Шереметьевского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</w:t>
      </w:r>
      <w:r w:rsidRPr="003C56A8">
        <w:rPr>
          <w:rFonts w:ascii="Times New Roman" w:hAnsi="Times New Roman"/>
          <w:sz w:val="28"/>
          <w:szCs w:val="28"/>
        </w:rPr>
        <w:lastRenderedPageBreak/>
        <w:t>обучения. Производят уплату в размере 50% от указанной суммы инвалиды 2 группы,  пенсионеры старше 80 лет, многодетные семьи.</w:t>
      </w:r>
      <w:r w:rsidRPr="003C56A8">
        <w:rPr>
          <w:rFonts w:ascii="Times New Roman" w:hAnsi="Times New Roman"/>
          <w:sz w:val="28"/>
          <w:szCs w:val="28"/>
          <w:lang w:eastAsia="ru-RU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3C56A8" w:rsidRPr="003C56A8" w:rsidRDefault="003C56A8" w:rsidP="003C56A8">
      <w:pPr>
        <w:pStyle w:val="a4"/>
        <w:autoSpaceDE w:val="0"/>
        <w:autoSpaceDN w:val="0"/>
        <w:adjustRightInd w:val="0"/>
        <w:spacing w:after="0" w:line="24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 w:rsidRPr="003C56A8">
        <w:rPr>
          <w:rFonts w:ascii="Times New Roman" w:hAnsi="Times New Roman"/>
          <w:sz w:val="28"/>
          <w:szCs w:val="28"/>
        </w:rPr>
        <w:t xml:space="preserve">    - </w:t>
      </w:r>
      <w:r w:rsidR="00477DE7">
        <w:rPr>
          <w:rFonts w:ascii="Times New Roman" w:hAnsi="Times New Roman"/>
          <w:sz w:val="28"/>
          <w:szCs w:val="28"/>
        </w:rPr>
        <w:t>приобретение памятника погибшим воинам ВОВ</w:t>
      </w:r>
      <w:bookmarkStart w:id="0" w:name="_GoBack"/>
      <w:bookmarkEnd w:id="0"/>
      <w:r w:rsidRPr="003C56A8">
        <w:rPr>
          <w:rFonts w:ascii="Times New Roman" w:hAnsi="Times New Roman"/>
          <w:sz w:val="28"/>
          <w:szCs w:val="28"/>
        </w:rPr>
        <w:t>.</w:t>
      </w:r>
    </w:p>
    <w:p w:rsidR="003C56A8" w:rsidRPr="003C56A8" w:rsidRDefault="003C56A8" w:rsidP="003C56A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56A8">
        <w:rPr>
          <w:rFonts w:ascii="Times New Roman" w:hAnsi="Times New Roman"/>
          <w:sz w:val="28"/>
          <w:szCs w:val="28"/>
        </w:rPr>
        <w:t xml:space="preserve">                                           ДА                     НЕТ» - принятым.</w:t>
      </w:r>
    </w:p>
    <w:p w:rsidR="003C56A8" w:rsidRDefault="003C56A8" w:rsidP="003C56A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56A8" w:rsidRDefault="003C56A8" w:rsidP="003C56A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Обнародовать результаты схода граждан  путем размещения на информационных стендах,  сайте Шереметьевского сельского поселения и официальном сайте Нижнекамского муниципального района.</w:t>
      </w:r>
    </w:p>
    <w:p w:rsidR="003C56A8" w:rsidRDefault="003C56A8" w:rsidP="003C56A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4.Направить настоящее решение для включения в регистр муниципальных нормативных правовых актов Республики Татарстан.</w:t>
      </w: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8442B9" w:rsidRDefault="008442B9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12096" w:rsidRDefault="006572A7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B55E93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Шереметьевского</w:t>
      </w:r>
      <w:r w:rsidR="0001209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442B9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В.Г. Емельянов</w:t>
      </w: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2096"/>
    <w:rsid w:val="0010495F"/>
    <w:rsid w:val="00183AF1"/>
    <w:rsid w:val="001E5F54"/>
    <w:rsid w:val="002A6525"/>
    <w:rsid w:val="003467C3"/>
    <w:rsid w:val="00350908"/>
    <w:rsid w:val="00386613"/>
    <w:rsid w:val="003C56A8"/>
    <w:rsid w:val="00455268"/>
    <w:rsid w:val="00477DE7"/>
    <w:rsid w:val="0052536C"/>
    <w:rsid w:val="006572A7"/>
    <w:rsid w:val="0072438A"/>
    <w:rsid w:val="00732E23"/>
    <w:rsid w:val="007F145E"/>
    <w:rsid w:val="008442B9"/>
    <w:rsid w:val="00860D39"/>
    <w:rsid w:val="00976342"/>
    <w:rsid w:val="009B0BE2"/>
    <w:rsid w:val="009E6A17"/>
    <w:rsid w:val="00AC7DD5"/>
    <w:rsid w:val="00B13702"/>
    <w:rsid w:val="00B55E93"/>
    <w:rsid w:val="00C07479"/>
    <w:rsid w:val="00C42A4C"/>
    <w:rsid w:val="00C732C1"/>
    <w:rsid w:val="00CD44E5"/>
    <w:rsid w:val="00D42B9A"/>
    <w:rsid w:val="00E04636"/>
    <w:rsid w:val="00E41652"/>
    <w:rsid w:val="00E45435"/>
    <w:rsid w:val="00E76344"/>
    <w:rsid w:val="00ED511B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3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3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34</cp:revision>
  <cp:lastPrinted>2018-11-14T12:39:00Z</cp:lastPrinted>
  <dcterms:created xsi:type="dcterms:W3CDTF">2018-10-29T08:14:00Z</dcterms:created>
  <dcterms:modified xsi:type="dcterms:W3CDTF">2018-11-20T09:18:00Z</dcterms:modified>
</cp:coreProperties>
</file>